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47561A2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11273ACC" w:rsidR="00972EA0" w:rsidRDefault="00490C9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bookmarkStart w:id="5" w:name="_Hlk216947934"/>
      <w:proofErr w:type="spellStart"/>
      <w:r w:rsidR="00C532D7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263E41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андаскалова</w:t>
      </w:r>
      <w:proofErr w:type="spellEnd"/>
      <w:r w:rsidR="00263E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Анатолія Олександровича</w:t>
      </w:r>
      <w:bookmarkEnd w:id="5"/>
    </w:p>
    <w:p w14:paraId="6DC73F06" w14:textId="0544247C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1F043787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6" w:name="_Hlk207291527"/>
      <w:bookmarkStart w:id="7" w:name="_Hlk216947945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6"/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02</w:t>
      </w:r>
      <w:bookmarkEnd w:id="7"/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8" w:name="_Hlk207292191"/>
    </w:p>
    <w:p w14:paraId="1F75F113" w14:textId="331A8DCC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9" w:name="_Hlk216947961"/>
      <w:bookmarkStart w:id="10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Левка Лук’яненка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17</w:t>
      </w:r>
      <w:bookmarkEnd w:id="9"/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49B2EC3E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C8532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8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10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CEBF560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1" w:name="_Hlk184216857"/>
      <w:bookmarkStart w:id="12" w:name="_Hlk174714613"/>
      <w:bookmarkStart w:id="13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Кандаскалова</w:t>
      </w:r>
      <w:proofErr w:type="spellEnd"/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Анатолія Олександровича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родовження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4" w:name="_Hlk216950686"/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3210800000:01:010:0102</w:t>
      </w:r>
      <w:bookmarkEnd w:id="14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5" w:name="_Hlk207273431"/>
      <w:r w:rsidR="001D0C12">
        <w:rPr>
          <w:rFonts w:ascii="Times New Roman" w:eastAsia="Calibri" w:hAnsi="Times New Roman" w:cs="Times New Roman"/>
          <w:sz w:val="24"/>
          <w:szCs w:val="24"/>
          <w:lang w:val="uk-UA"/>
        </w:rPr>
        <w:t>площею 0,0232 га</w:t>
      </w:r>
      <w:r w:rsidR="00367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9C3B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вул. Левка Лук’яненка, 17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6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6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- д</w:t>
      </w:r>
      <w:r w:rsidR="0055599E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 від 22.03.20</w:t>
      </w:r>
      <w:r w:rsidR="00E2541B">
        <w:rPr>
          <w:rFonts w:ascii="Times New Roman" w:eastAsia="Calibri" w:hAnsi="Times New Roman" w:cs="Times New Roman"/>
          <w:sz w:val="24"/>
          <w:szCs w:val="24"/>
          <w:lang w:val="en-US"/>
        </w:rPr>
        <w:t>0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6,  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>зареєстрован</w:t>
      </w:r>
      <w:r w:rsidR="00C85327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Ірпінському міському відділ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Київської регіональної філії центру Державного земельного кадастру, про що у державному реєстрі земель вчинено запис від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03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>.200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за №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62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(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5D6E82">
        <w:rPr>
          <w:rFonts w:ascii="Times New Roman" w:eastAsia="Calibri" w:hAnsi="Times New Roman" w:cs="Times New Roman"/>
          <w:sz w:val="24"/>
          <w:szCs w:val="24"/>
          <w:lang w:val="uk-UA"/>
        </w:rPr>
        <w:t>32102900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2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3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5C12092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367807">
        <w:rPr>
          <w:rFonts w:eastAsia="Calibri"/>
          <w:lang w:val="uk-UA"/>
        </w:rPr>
        <w:t xml:space="preserve"> від 22.03.2006</w:t>
      </w:r>
      <w:r w:rsidR="001D0C12">
        <w:rPr>
          <w:rFonts w:eastAsia="Calibri"/>
          <w:lang w:val="uk-UA"/>
        </w:rPr>
        <w:t>,</w:t>
      </w:r>
      <w:r w:rsidR="000D2A84">
        <w:rPr>
          <w:rFonts w:eastAsia="Calibri"/>
          <w:lang w:val="uk-UA"/>
        </w:rPr>
        <w:t xml:space="preserve"> </w:t>
      </w:r>
      <w:r w:rsidR="00D31559">
        <w:rPr>
          <w:rFonts w:eastAsia="Calibri"/>
          <w:lang w:val="uk-UA"/>
        </w:rPr>
        <w:t>(</w:t>
      </w:r>
      <w:r w:rsidR="00D31559" w:rsidRPr="00CC2E94">
        <w:rPr>
          <w:rFonts w:eastAsia="Calibri"/>
          <w:lang w:val="uk-UA"/>
        </w:rPr>
        <w:t xml:space="preserve">номер запису про інше речове право: </w:t>
      </w:r>
      <w:r w:rsidR="00D31559">
        <w:rPr>
          <w:rFonts w:eastAsia="Calibri"/>
          <w:lang w:val="uk-UA"/>
        </w:rPr>
        <w:t>32102900)</w:t>
      </w:r>
      <w:r w:rsidR="00D31559">
        <w:rPr>
          <w:rFonts w:eastAsia="Calibri"/>
          <w:lang w:val="uk-UA"/>
        </w:rPr>
        <w:t xml:space="preserve">, </w:t>
      </w:r>
      <w:r w:rsidR="000D2A84">
        <w:rPr>
          <w:rFonts w:eastAsia="Calibri"/>
          <w:lang w:val="uk-UA"/>
        </w:rPr>
        <w:t>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55599E">
        <w:rPr>
          <w:rFonts w:eastAsia="Calibri"/>
          <w:lang w:val="uk-UA"/>
        </w:rPr>
        <w:t xml:space="preserve">. </w:t>
      </w:r>
      <w:r w:rsidR="00367807" w:rsidRPr="00367807">
        <w:rPr>
          <w:rFonts w:eastAsia="Calibri"/>
          <w:lang w:val="uk-UA"/>
        </w:rPr>
        <w:t>3210800000:01:010:0102</w:t>
      </w:r>
      <w:r w:rsidR="008F03B6">
        <w:rPr>
          <w:rFonts w:eastAsia="Calibri"/>
          <w:lang w:val="uk-UA"/>
        </w:rPr>
        <w:t>), площею 0,</w:t>
      </w:r>
      <w:r w:rsidR="00AA1AB1">
        <w:rPr>
          <w:rFonts w:eastAsia="Calibri"/>
          <w:lang w:val="uk-UA"/>
        </w:rPr>
        <w:t>0</w:t>
      </w:r>
      <w:r w:rsidR="00012A94">
        <w:rPr>
          <w:rFonts w:eastAsia="Calibri"/>
          <w:lang w:val="uk-UA"/>
        </w:rPr>
        <w:t>232</w:t>
      </w:r>
      <w:r w:rsidR="00CB5A9F">
        <w:rPr>
          <w:rFonts w:eastAsia="Calibri"/>
          <w:lang w:val="uk-UA"/>
        </w:rPr>
        <w:t xml:space="preserve"> </w:t>
      </w:r>
      <w:r w:rsidR="000D2A84">
        <w:rPr>
          <w:rFonts w:eastAsia="Calibri"/>
          <w:lang w:val="uk-UA"/>
        </w:rPr>
        <w:t>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</w:t>
      </w:r>
      <w:r w:rsidR="00D31559">
        <w:rPr>
          <w:rFonts w:eastAsia="Calibri"/>
          <w:lang w:val="uk-UA"/>
        </w:rPr>
        <w:t xml:space="preserve">розташована </w:t>
      </w:r>
      <w:r w:rsidR="00347E10">
        <w:rPr>
          <w:rFonts w:eastAsia="Calibri"/>
          <w:lang w:val="uk-UA"/>
        </w:rPr>
        <w:t xml:space="preserve">за </w:t>
      </w:r>
      <w:proofErr w:type="spellStart"/>
      <w:r w:rsidR="00347E10">
        <w:rPr>
          <w:rFonts w:eastAsia="Calibri"/>
          <w:lang w:val="uk-UA"/>
        </w:rPr>
        <w:t>адресою</w:t>
      </w:r>
      <w:proofErr w:type="spellEnd"/>
      <w:r w:rsidR="00347E10">
        <w:rPr>
          <w:rFonts w:eastAsia="Calibri"/>
          <w:lang w:val="uk-UA"/>
        </w:rPr>
        <w:t xml:space="preserve">: </w:t>
      </w:r>
      <w:r w:rsidR="00347E10" w:rsidRPr="00263E41">
        <w:rPr>
          <w:rFonts w:eastAsia="Calibri"/>
          <w:lang w:val="uk-UA"/>
        </w:rPr>
        <w:t>вул. Левка Лук’яненка, 17</w:t>
      </w:r>
      <w:r w:rsidR="00347E10" w:rsidRPr="002241BA">
        <w:rPr>
          <w:rFonts w:eastAsia="Calibri"/>
          <w:lang w:val="uk-UA"/>
        </w:rPr>
        <w:t>, м. Буч</w:t>
      </w:r>
      <w:r w:rsidR="00347E10">
        <w:rPr>
          <w:rFonts w:eastAsia="Calibri"/>
          <w:lang w:val="uk-UA"/>
        </w:rPr>
        <w:t xml:space="preserve">а, </w:t>
      </w:r>
      <w:r w:rsidR="00347E10" w:rsidRPr="002241BA">
        <w:rPr>
          <w:rFonts w:eastAsia="Calibri"/>
          <w:lang w:val="uk-UA"/>
        </w:rPr>
        <w:t>Бучанськ</w:t>
      </w:r>
      <w:r w:rsidR="00347E10">
        <w:rPr>
          <w:rFonts w:eastAsia="Calibri"/>
          <w:lang w:val="uk-UA"/>
        </w:rPr>
        <w:t>ий</w:t>
      </w:r>
      <w:r w:rsidR="00347E10" w:rsidRPr="002241BA">
        <w:rPr>
          <w:rFonts w:eastAsia="Calibri"/>
          <w:lang w:val="uk-UA"/>
        </w:rPr>
        <w:t xml:space="preserve"> район</w:t>
      </w:r>
      <w:r w:rsidR="00347E10">
        <w:rPr>
          <w:rFonts w:eastAsia="Calibri"/>
          <w:lang w:val="uk-UA"/>
        </w:rPr>
        <w:t>,</w:t>
      </w:r>
      <w:r w:rsidR="00347E10" w:rsidRPr="002241BA">
        <w:rPr>
          <w:rFonts w:eastAsia="Calibri"/>
          <w:lang w:val="uk-UA"/>
        </w:rPr>
        <w:t xml:space="preserve"> Київськ</w:t>
      </w:r>
      <w:r w:rsidR="00347E10">
        <w:rPr>
          <w:rFonts w:eastAsia="Calibri"/>
          <w:lang w:val="uk-UA"/>
        </w:rPr>
        <w:t>а</w:t>
      </w:r>
      <w:r w:rsidR="00347E10" w:rsidRPr="002241BA">
        <w:rPr>
          <w:rFonts w:eastAsia="Calibri"/>
          <w:lang w:val="uk-UA"/>
        </w:rPr>
        <w:t xml:space="preserve"> област</w:t>
      </w:r>
      <w:r w:rsidR="00347E10">
        <w:rPr>
          <w:rFonts w:eastAsia="Calibri"/>
          <w:lang w:val="uk-UA"/>
        </w:rPr>
        <w:t>ь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AA1AB1" w:rsidRPr="00AA1AB1">
        <w:rPr>
          <w:rFonts w:eastAsia="Calibri"/>
          <w:lang w:val="uk-UA"/>
        </w:rPr>
        <w:t>0</w:t>
      </w:r>
      <w:r w:rsidR="00A775A1">
        <w:rPr>
          <w:rFonts w:eastAsia="Calibri"/>
          <w:lang w:val="uk-UA"/>
        </w:rPr>
        <w:t>3</w:t>
      </w:r>
      <w:r w:rsidR="00AA1AB1" w:rsidRPr="00AA1AB1">
        <w:rPr>
          <w:rFonts w:eastAsia="Calibri"/>
          <w:lang w:val="uk-UA"/>
        </w:rPr>
        <w:t>.0</w:t>
      </w:r>
      <w:r w:rsidR="00A775A1">
        <w:rPr>
          <w:rFonts w:eastAsia="Calibri"/>
          <w:lang w:val="uk-UA"/>
        </w:rPr>
        <w:t>7</w:t>
      </w:r>
      <w:r w:rsidR="00AA1AB1" w:rsidRPr="00AA1AB1">
        <w:rPr>
          <w:rFonts w:eastAsia="Calibri"/>
          <w:lang w:val="uk-UA"/>
        </w:rPr>
        <w:t xml:space="preserve">) - </w:t>
      </w:r>
      <w:r w:rsidR="00A775A1">
        <w:rPr>
          <w:rFonts w:eastAsia="Calibri"/>
          <w:lang w:val="uk-UA"/>
        </w:rPr>
        <w:t>д</w:t>
      </w:r>
      <w:r w:rsidR="00A775A1" w:rsidRPr="006D4055">
        <w:rPr>
          <w:rFonts w:eastAsia="Calibri"/>
          <w:lang w:val="uk-UA"/>
        </w:rPr>
        <w:t>ля будівництва та обслуговування будівель торгівлі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7" w:name="_Hlk208569335"/>
      <w:r w:rsidR="00A775A1">
        <w:rPr>
          <w:rFonts w:eastAsia="Calibri"/>
          <w:lang w:val="uk-UA"/>
        </w:rPr>
        <w:t>ФОП</w:t>
      </w:r>
      <w:r w:rsidR="00BA6131" w:rsidRPr="00AA1AB1">
        <w:rPr>
          <w:rFonts w:eastAsia="Calibri"/>
          <w:lang w:val="uk-UA"/>
        </w:rPr>
        <w:t xml:space="preserve"> </w:t>
      </w:r>
      <w:bookmarkStart w:id="18" w:name="_Hlk210210780"/>
      <w:proofErr w:type="spellStart"/>
      <w:r w:rsidR="00CB5A9F">
        <w:rPr>
          <w:rFonts w:eastAsia="Calibri"/>
          <w:lang w:val="uk-UA"/>
        </w:rPr>
        <w:t>К</w:t>
      </w:r>
      <w:r w:rsidR="00367807">
        <w:rPr>
          <w:rFonts w:eastAsia="Calibri"/>
          <w:lang w:val="uk-UA"/>
        </w:rPr>
        <w:t>андаскаловим</w:t>
      </w:r>
      <w:proofErr w:type="spellEnd"/>
      <w:r w:rsidR="00BA6131" w:rsidRPr="00AA1AB1">
        <w:rPr>
          <w:rFonts w:eastAsia="Calibri"/>
          <w:lang w:val="uk-UA"/>
        </w:rPr>
        <w:t xml:space="preserve"> </w:t>
      </w:r>
      <w:r w:rsidR="00D31559">
        <w:rPr>
          <w:rFonts w:eastAsia="Calibri"/>
          <w:lang w:val="uk-UA"/>
        </w:rPr>
        <w:t>Анатолієм Олександровичем</w:t>
      </w:r>
      <w:bookmarkEnd w:id="17"/>
      <w:r w:rsidR="008D64C6" w:rsidRPr="00AA1AB1">
        <w:rPr>
          <w:lang w:val="uk-UA"/>
        </w:rPr>
        <w:t xml:space="preserve"> </w:t>
      </w:r>
      <w:bookmarkEnd w:id="18"/>
      <w:r w:rsidR="00242D4D" w:rsidRPr="00AA1AB1">
        <w:rPr>
          <w:lang w:val="uk-UA"/>
        </w:rPr>
        <w:t>(РНОКПП</w:t>
      </w:r>
      <w:r w:rsidR="00D129A9" w:rsidRPr="007919DE">
        <w:t>:</w:t>
      </w:r>
      <w:r w:rsidR="00367807">
        <w:rPr>
          <w:lang w:val="uk-UA"/>
        </w:rPr>
        <w:t xml:space="preserve"> ________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59E7DED5" w:rsidR="007919DE" w:rsidRPr="007919DE" w:rsidRDefault="00A775A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</w:t>
      </w:r>
      <w:r w:rsidRPr="00AA1AB1">
        <w:rPr>
          <w:rFonts w:eastAsia="Calibri"/>
          <w:lang w:val="uk-UA"/>
        </w:rPr>
        <w:t xml:space="preserve"> </w:t>
      </w:r>
      <w:proofErr w:type="spellStart"/>
      <w:r w:rsidR="00367807" w:rsidRPr="00367807">
        <w:rPr>
          <w:rFonts w:eastAsia="Calibri"/>
          <w:lang w:val="uk-UA"/>
        </w:rPr>
        <w:t>Кандаскалов</w:t>
      </w:r>
      <w:r w:rsidR="00367807">
        <w:rPr>
          <w:rFonts w:eastAsia="Calibri"/>
          <w:lang w:val="uk-UA"/>
        </w:rPr>
        <w:t>у</w:t>
      </w:r>
      <w:proofErr w:type="spellEnd"/>
      <w:r w:rsidR="00367807" w:rsidRPr="00367807">
        <w:rPr>
          <w:rFonts w:eastAsia="Calibri"/>
          <w:lang w:val="uk-UA"/>
        </w:rPr>
        <w:t xml:space="preserve"> А.О.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367807" w:rsidRPr="00367807">
        <w:rPr>
          <w:rFonts w:eastAsia="Calibri"/>
          <w:lang w:val="uk-UA"/>
        </w:rPr>
        <w:t>3210800000:01:010:0102</w:t>
      </w:r>
      <w:r w:rsidR="007919DE">
        <w:rPr>
          <w:rFonts w:eastAsia="Calibri"/>
          <w:lang w:val="uk-UA"/>
        </w:rPr>
        <w:t>.</w:t>
      </w:r>
    </w:p>
    <w:p w14:paraId="0EC04C43" w14:textId="77777777" w:rsidR="00E74669" w:rsidRDefault="00E74669" w:rsidP="00E7466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 забезпечити підготовку необхідних документів.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3A18DB5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C64A93" w14:textId="2D279995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BBB19" w14:textId="77777777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B3BC145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367807" w:rsidRP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42792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0AC6B6F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5A85B5A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земельного відділу</w:t>
      </w:r>
    </w:p>
    <w:p w14:paraId="36C56828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4E39A5EA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85327">
      <w:headerReference w:type="default" r:id="rId9"/>
      <w:pgSz w:w="11907" w:h="16840" w:code="9"/>
      <w:pgMar w:top="851" w:right="567" w:bottom="426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16721" w14:textId="77777777" w:rsidR="00C85327" w:rsidRDefault="00C85327" w:rsidP="00C85327">
      <w:pPr>
        <w:spacing w:after="0" w:line="240" w:lineRule="auto"/>
      </w:pPr>
      <w:r>
        <w:separator/>
      </w:r>
    </w:p>
  </w:endnote>
  <w:endnote w:type="continuationSeparator" w:id="0">
    <w:p w14:paraId="60235FB1" w14:textId="77777777" w:rsidR="00C85327" w:rsidRDefault="00C85327" w:rsidP="00C8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9DB63" w14:textId="77777777" w:rsidR="00C85327" w:rsidRDefault="00C85327" w:rsidP="00C85327">
      <w:pPr>
        <w:spacing w:after="0" w:line="240" w:lineRule="auto"/>
      </w:pPr>
      <w:r>
        <w:separator/>
      </w:r>
    </w:p>
  </w:footnote>
  <w:footnote w:type="continuationSeparator" w:id="0">
    <w:p w14:paraId="50C1B0FF" w14:textId="77777777" w:rsidR="00C85327" w:rsidRDefault="00C85327" w:rsidP="00C8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01382" w14:textId="2D7224DF" w:rsidR="00C85327" w:rsidRPr="00C85327" w:rsidRDefault="00C85327" w:rsidP="00C85327">
    <w:pPr>
      <w:pStyle w:val="a6"/>
      <w:jc w:val="right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C85327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2A9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D0C12"/>
    <w:rsid w:val="001E4397"/>
    <w:rsid w:val="00216AA4"/>
    <w:rsid w:val="0022367B"/>
    <w:rsid w:val="002241BA"/>
    <w:rsid w:val="00242D4D"/>
    <w:rsid w:val="00263E41"/>
    <w:rsid w:val="00276165"/>
    <w:rsid w:val="002B24C2"/>
    <w:rsid w:val="002C1B62"/>
    <w:rsid w:val="002F6D5B"/>
    <w:rsid w:val="00347E10"/>
    <w:rsid w:val="00367807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1AE1"/>
    <w:rsid w:val="0055599E"/>
    <w:rsid w:val="005667CC"/>
    <w:rsid w:val="00584A51"/>
    <w:rsid w:val="005B73CF"/>
    <w:rsid w:val="005C046F"/>
    <w:rsid w:val="005D6E82"/>
    <w:rsid w:val="005F200D"/>
    <w:rsid w:val="005F2F80"/>
    <w:rsid w:val="006126D7"/>
    <w:rsid w:val="00643264"/>
    <w:rsid w:val="00652B14"/>
    <w:rsid w:val="0068640B"/>
    <w:rsid w:val="006958F1"/>
    <w:rsid w:val="006A5FD7"/>
    <w:rsid w:val="006C4026"/>
    <w:rsid w:val="006C6C41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23EA"/>
    <w:rsid w:val="008340AB"/>
    <w:rsid w:val="008D4352"/>
    <w:rsid w:val="008D64C6"/>
    <w:rsid w:val="008F03B6"/>
    <w:rsid w:val="00972EA0"/>
    <w:rsid w:val="009C3B1D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532D7"/>
    <w:rsid w:val="00C6609F"/>
    <w:rsid w:val="00C77280"/>
    <w:rsid w:val="00C85327"/>
    <w:rsid w:val="00CA0A39"/>
    <w:rsid w:val="00CA58CF"/>
    <w:rsid w:val="00CB4D21"/>
    <w:rsid w:val="00CB5A9F"/>
    <w:rsid w:val="00CC2E94"/>
    <w:rsid w:val="00CD4A1E"/>
    <w:rsid w:val="00CE6DA7"/>
    <w:rsid w:val="00D0559A"/>
    <w:rsid w:val="00D129A9"/>
    <w:rsid w:val="00D31559"/>
    <w:rsid w:val="00DA4A95"/>
    <w:rsid w:val="00DB0FA9"/>
    <w:rsid w:val="00DB2E6C"/>
    <w:rsid w:val="00DF76E5"/>
    <w:rsid w:val="00E03A29"/>
    <w:rsid w:val="00E2541B"/>
    <w:rsid w:val="00E36143"/>
    <w:rsid w:val="00E74669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85327"/>
    <w:rPr>
      <w:lang w:val="ru-RU"/>
    </w:rPr>
  </w:style>
  <w:style w:type="paragraph" w:styleId="a8">
    <w:name w:val="footer"/>
    <w:basedOn w:val="a"/>
    <w:link w:val="a9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8532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2147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57</cp:revision>
  <cp:lastPrinted>2025-12-18T09:52:00Z</cp:lastPrinted>
  <dcterms:created xsi:type="dcterms:W3CDTF">2024-12-17T13:37:00Z</dcterms:created>
  <dcterms:modified xsi:type="dcterms:W3CDTF">2025-12-18T14:56:00Z</dcterms:modified>
</cp:coreProperties>
</file>